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2E55C1" w14:paraId="000010CF" w14:textId="77777777" w:rsidTr="00F75D3B">
                              <w:trPr>
                                <w:trHeight w:val="1080"/>
                              </w:trPr>
                              <w:tc>
                                <w:tcPr>
                                  <w:tcW w:w="1819" w:type="pct"/>
                                  <w:shd w:val="clear" w:color="auto" w:fill="000000" w:themeFill="text1"/>
                                  <w:vAlign w:val="center"/>
                                </w:tcPr>
                                <w:p w14:paraId="2D315B7F" w14:textId="77777777" w:rsidR="002E55C1" w:rsidRDefault="002E55C1"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2E55C1" w:rsidRDefault="002E55C1"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2E55C1" w:rsidRDefault="002E55C1"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2E55C1" w14:paraId="000010CF" w14:textId="77777777" w:rsidTr="00F75D3B">
                        <w:trPr>
                          <w:trHeight w:val="1080"/>
                        </w:trPr>
                        <w:tc>
                          <w:tcPr>
                            <w:tcW w:w="1819" w:type="pct"/>
                            <w:shd w:val="clear" w:color="auto" w:fill="000000" w:themeFill="text1"/>
                            <w:vAlign w:val="center"/>
                          </w:tcPr>
                          <w:p w14:paraId="2D315B7F" w14:textId="77777777" w:rsidR="002E55C1" w:rsidRDefault="002E55C1"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2E55C1" w:rsidRDefault="002E55C1"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2E55C1" w:rsidRDefault="002E55C1"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10"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842C089" w14:textId="77777777" w:rsidR="0083281E" w:rsidRDefault="00C7543C">
      <w:pPr>
        <w:rPr>
          <w:b/>
          <w:color w:val="00B050"/>
          <w:sz w:val="20"/>
        </w:rPr>
        <w:sectPr w:rsidR="0083281E" w:rsidSect="009E1B11">
          <w:footerReference w:type="default" r:id="rId11"/>
          <w:pgSz w:w="11906" w:h="16838"/>
          <w:pgMar w:top="1134" w:right="1418" w:bottom="397" w:left="1418" w:header="708" w:footer="708" w:gutter="0"/>
          <w:cols w:space="708"/>
          <w:docGrid w:linePitch="360"/>
        </w:sectPr>
      </w:pPr>
      <w:r>
        <w:rPr>
          <w:b/>
          <w:color w:val="00B050"/>
          <w:sz w:val="20"/>
        </w:rPr>
        <w:br w:type="page"/>
      </w:r>
    </w:p>
    <w:p w14:paraId="6B7C11DB" w14:textId="77777777" w:rsidR="005C190D" w:rsidRPr="005C190D" w:rsidRDefault="005C190D" w:rsidP="005C190D">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Times New Roman" w:eastAsia="Times New Roman" w:hAnsi="Times New Roman" w:cs="Times New Roman"/>
          <w:b/>
          <w:bCs/>
          <w:sz w:val="36"/>
          <w:szCs w:val="36"/>
          <w:lang w:val="de-AT" w:eastAsia="de-AT"/>
        </w:rPr>
      </w:pPr>
      <w:proofErr w:type="spellStart"/>
      <w:r w:rsidRPr="005C190D">
        <w:rPr>
          <w:rFonts w:ascii="Times New Roman" w:eastAsia="Times New Roman" w:hAnsi="Times New Roman" w:cs="Times New Roman"/>
          <w:b/>
          <w:bCs/>
          <w:sz w:val="36"/>
          <w:szCs w:val="36"/>
          <w:lang w:val="de-AT" w:eastAsia="de-AT"/>
        </w:rPr>
        <w:lastRenderedPageBreak/>
        <w:t>FraGen</w:t>
      </w:r>
      <w:proofErr w:type="spellEnd"/>
      <w:r w:rsidRPr="005C190D">
        <w:rPr>
          <w:rFonts w:ascii="Times New Roman" w:eastAsia="Times New Roman" w:hAnsi="Times New Roman" w:cs="Times New Roman"/>
          <w:b/>
          <w:bCs/>
          <w:sz w:val="36"/>
          <w:szCs w:val="36"/>
          <w:lang w:val="de-AT" w:eastAsia="de-AT"/>
        </w:rPr>
        <w:t>-L</w:t>
      </w:r>
    </w:p>
    <w:p w14:paraId="11C5E0A5" w14:textId="77777777" w:rsidR="005C190D" w:rsidRPr="005C190D" w:rsidRDefault="005C190D" w:rsidP="005C190D">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Times New Roman" w:eastAsia="Times New Roman" w:hAnsi="Times New Roman" w:cs="Times New Roman"/>
          <w:bCs/>
          <w:sz w:val="36"/>
          <w:szCs w:val="36"/>
          <w:lang w:val="de-AT" w:eastAsia="de-AT"/>
        </w:rPr>
      </w:pPr>
      <w:r w:rsidRPr="005C190D">
        <w:rPr>
          <w:rFonts w:ascii="Times New Roman" w:eastAsia="Times New Roman" w:hAnsi="Times New Roman" w:cs="Times New Roman"/>
          <w:bCs/>
          <w:sz w:val="36"/>
          <w:szCs w:val="36"/>
          <w:lang w:val="de-AT" w:eastAsia="de-AT"/>
        </w:rPr>
        <w:t>(Fragebogen zur Generativität im</w:t>
      </w:r>
      <w:r w:rsidRPr="005C190D">
        <w:rPr>
          <w:rFonts w:ascii="Times New Roman" w:eastAsia="Times New Roman" w:hAnsi="Times New Roman" w:cs="Times New Roman"/>
          <w:b/>
          <w:bCs/>
          <w:i/>
          <w:sz w:val="36"/>
          <w:szCs w:val="36"/>
          <w:lang w:val="de-AT" w:eastAsia="de-AT"/>
        </w:rPr>
        <w:t xml:space="preserve"> </w:t>
      </w:r>
      <w:r w:rsidRPr="005C190D">
        <w:rPr>
          <w:rFonts w:ascii="Times New Roman" w:eastAsia="Times New Roman" w:hAnsi="Times New Roman" w:cs="Times New Roman"/>
          <w:bCs/>
          <w:sz w:val="36"/>
          <w:szCs w:val="36"/>
          <w:lang w:val="de-AT" w:eastAsia="de-AT"/>
        </w:rPr>
        <w:t>Lebensrückblick)</w:t>
      </w:r>
    </w:p>
    <w:p w14:paraId="6F47C493" w14:textId="77777777" w:rsidR="005C190D" w:rsidRPr="005C190D" w:rsidRDefault="005C190D" w:rsidP="005C190D">
      <w:pPr>
        <w:spacing w:after="0" w:line="240" w:lineRule="auto"/>
        <w:rPr>
          <w:rFonts w:ascii="Times New Roman" w:eastAsia="Times New Roman" w:hAnsi="Times New Roman" w:cs="Times New Roman"/>
          <w:bCs/>
          <w:i/>
          <w:sz w:val="28"/>
          <w:szCs w:val="28"/>
          <w:lang w:val="de-AT" w:eastAsia="de-AT"/>
        </w:rPr>
      </w:pPr>
    </w:p>
    <w:p w14:paraId="2F4D22CE"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
          <w:bCs/>
          <w:i/>
          <w:sz w:val="28"/>
          <w:szCs w:val="28"/>
          <w:lang w:val="de-AT" w:eastAsia="de-AT"/>
        </w:rPr>
        <w:t>Generativität</w:t>
      </w:r>
      <w:r w:rsidRPr="005C190D">
        <w:rPr>
          <w:rFonts w:ascii="Times New Roman" w:eastAsia="Times New Roman" w:hAnsi="Times New Roman" w:cs="Times New Roman"/>
          <w:bCs/>
          <w:sz w:val="28"/>
          <w:szCs w:val="28"/>
          <w:lang w:val="de-AT" w:eastAsia="de-AT"/>
        </w:rPr>
        <w:t xml:space="preserve"> beinhaltet in verschiedener Art und Weise, Interesse an nachfolgenden Generationen zu zeigen. </w:t>
      </w:r>
    </w:p>
    <w:p w14:paraId="3D3D05CA"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6913DEC3"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 xml:space="preserve">Bei diesem Fragebogen geht es um das persönliche Bild, das Sie von sich haben. Sie werden auf den folgenden Seiten eine Reihe von Aussagen finden, die Sie in Bezug auf sich selbst einschätzen sollen. Dabei geht es darum, wie zutreffend diese als </w:t>
      </w:r>
      <w:r w:rsidRPr="005C190D">
        <w:rPr>
          <w:rFonts w:ascii="Times New Roman" w:eastAsia="Times New Roman" w:hAnsi="Times New Roman" w:cs="Times New Roman"/>
          <w:b/>
          <w:bCs/>
          <w:sz w:val="28"/>
          <w:szCs w:val="28"/>
          <w:lang w:val="de-AT" w:eastAsia="de-AT"/>
        </w:rPr>
        <w:t>Bilanz</w:t>
      </w:r>
      <w:r w:rsidRPr="005C190D">
        <w:rPr>
          <w:rFonts w:ascii="Times New Roman" w:eastAsia="Times New Roman" w:hAnsi="Times New Roman" w:cs="Times New Roman"/>
          <w:bCs/>
          <w:sz w:val="28"/>
          <w:szCs w:val="28"/>
          <w:lang w:val="de-AT" w:eastAsia="de-AT"/>
        </w:rPr>
        <w:t xml:space="preserve"> für Ihr </w:t>
      </w:r>
      <w:r w:rsidRPr="005C190D">
        <w:rPr>
          <w:rFonts w:ascii="Times New Roman" w:eastAsia="Times New Roman" w:hAnsi="Times New Roman" w:cs="Times New Roman"/>
          <w:b/>
          <w:bCs/>
          <w:sz w:val="28"/>
          <w:szCs w:val="28"/>
          <w:lang w:val="de-AT" w:eastAsia="de-AT"/>
        </w:rPr>
        <w:t>Erwachsenenleben</w:t>
      </w:r>
      <w:r w:rsidRPr="005C190D">
        <w:rPr>
          <w:rFonts w:ascii="Times New Roman" w:eastAsia="Times New Roman" w:hAnsi="Times New Roman" w:cs="Times New Roman"/>
          <w:bCs/>
          <w:sz w:val="28"/>
          <w:szCs w:val="28"/>
          <w:lang w:val="de-AT" w:eastAsia="de-AT"/>
        </w:rPr>
        <w:t xml:space="preserve"> (ab etwa Ihrem </w:t>
      </w:r>
      <w:r w:rsidRPr="005C190D">
        <w:rPr>
          <w:rFonts w:ascii="Times New Roman" w:eastAsia="Times New Roman" w:hAnsi="Times New Roman" w:cs="Times New Roman"/>
          <w:b/>
          <w:bCs/>
          <w:sz w:val="28"/>
          <w:szCs w:val="28"/>
          <w:lang w:val="de-AT" w:eastAsia="de-AT"/>
        </w:rPr>
        <w:t>20. Lebensjahr</w:t>
      </w:r>
      <w:r w:rsidRPr="005C190D">
        <w:rPr>
          <w:rFonts w:ascii="Times New Roman" w:eastAsia="Times New Roman" w:hAnsi="Times New Roman" w:cs="Times New Roman"/>
          <w:bCs/>
          <w:sz w:val="28"/>
          <w:szCs w:val="28"/>
          <w:lang w:val="de-AT" w:eastAsia="de-AT"/>
        </w:rPr>
        <w:t xml:space="preserve">) sind. Lesen Sie die Aussagen bitte aufmerksam durch und versuchen Sie sich zu erinnern, ob diese Anliegen für Sie ein Thema waren. </w:t>
      </w:r>
    </w:p>
    <w:p w14:paraId="3A55CA83"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0846DE1B"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 xml:space="preserve">Sie sollen dabei jede Aussage daraufhin einschätzen, wie zutreffend diese für Sie im Lebensrückblick ist. Dafür stehen Ihnen </w:t>
      </w:r>
      <w:r w:rsidRPr="005C190D">
        <w:rPr>
          <w:rFonts w:ascii="Times New Roman" w:eastAsia="Times New Roman" w:hAnsi="Times New Roman" w:cs="Times New Roman"/>
          <w:b/>
          <w:bCs/>
          <w:sz w:val="28"/>
          <w:szCs w:val="28"/>
          <w:lang w:val="de-AT" w:eastAsia="de-AT"/>
        </w:rPr>
        <w:t>vier</w:t>
      </w:r>
      <w:r w:rsidRPr="005C190D">
        <w:rPr>
          <w:rFonts w:ascii="Times New Roman" w:eastAsia="Times New Roman" w:hAnsi="Times New Roman" w:cs="Times New Roman"/>
          <w:bCs/>
          <w:sz w:val="28"/>
          <w:szCs w:val="28"/>
          <w:lang w:val="de-AT" w:eastAsia="de-AT"/>
        </w:rPr>
        <w:t xml:space="preserve"> Abstufungen zur Verfügung: </w:t>
      </w:r>
    </w:p>
    <w:p w14:paraId="21C37579" w14:textId="77777777" w:rsidR="005C190D" w:rsidRPr="005C190D" w:rsidRDefault="005C190D" w:rsidP="005C190D">
      <w:pPr>
        <w:spacing w:after="0" w:line="240" w:lineRule="auto"/>
        <w:rPr>
          <w:rFonts w:ascii="Times New Roman" w:eastAsia="Times New Roman" w:hAnsi="Times New Roman" w:cs="Times New Roman"/>
          <w:bCs/>
          <w:sz w:val="28"/>
          <w:szCs w:val="28"/>
          <w:lang w:val="de-AT" w:eastAsia="de-AT"/>
        </w:rPr>
      </w:pPr>
    </w:p>
    <w:p w14:paraId="627E5741" w14:textId="77777777" w:rsidR="005C190D" w:rsidRPr="005C190D" w:rsidRDefault="005C190D" w:rsidP="005C190D">
      <w:pPr>
        <w:numPr>
          <w:ilvl w:val="0"/>
          <w:numId w:val="2"/>
        </w:numPr>
        <w:spacing w:after="0" w:line="240" w:lineRule="auto"/>
        <w:rPr>
          <w:rFonts w:ascii="Times New Roman" w:eastAsia="Times New Roman" w:hAnsi="Times New Roman" w:cs="Times New Roman"/>
          <w:b/>
          <w:bCs/>
          <w:sz w:val="28"/>
          <w:szCs w:val="28"/>
          <w:lang w:val="de-AT" w:eastAsia="de-AT"/>
        </w:rPr>
      </w:pPr>
      <w:r w:rsidRPr="005C190D">
        <w:rPr>
          <w:rFonts w:ascii="Times New Roman" w:eastAsia="Times New Roman" w:hAnsi="Times New Roman" w:cs="Times New Roman"/>
          <w:b/>
          <w:bCs/>
          <w:sz w:val="28"/>
          <w:szCs w:val="28"/>
          <w:lang w:val="de-AT" w:eastAsia="de-AT"/>
        </w:rPr>
        <w:t>trifft nicht zu</w:t>
      </w:r>
    </w:p>
    <w:p w14:paraId="23E65093" w14:textId="77777777" w:rsidR="005C190D" w:rsidRPr="005C190D" w:rsidRDefault="005C190D" w:rsidP="005C190D">
      <w:pPr>
        <w:numPr>
          <w:ilvl w:val="0"/>
          <w:numId w:val="2"/>
        </w:numPr>
        <w:spacing w:after="0" w:line="240" w:lineRule="auto"/>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
          <w:bCs/>
          <w:sz w:val="28"/>
          <w:szCs w:val="28"/>
          <w:lang w:val="de-AT" w:eastAsia="de-AT"/>
        </w:rPr>
        <w:t>trifft eher nicht zu</w:t>
      </w:r>
    </w:p>
    <w:p w14:paraId="55ADE9D3" w14:textId="77777777" w:rsidR="005C190D" w:rsidRPr="005C190D" w:rsidRDefault="005C190D" w:rsidP="005C190D">
      <w:pPr>
        <w:numPr>
          <w:ilvl w:val="0"/>
          <w:numId w:val="2"/>
        </w:numPr>
        <w:spacing w:after="0" w:line="240" w:lineRule="auto"/>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
          <w:bCs/>
          <w:sz w:val="28"/>
          <w:szCs w:val="28"/>
          <w:lang w:val="de-AT" w:eastAsia="de-AT"/>
        </w:rPr>
        <w:t>trifft eher zu</w:t>
      </w:r>
    </w:p>
    <w:p w14:paraId="0BF01601" w14:textId="77777777" w:rsidR="005C190D" w:rsidRPr="005C190D" w:rsidRDefault="005C190D" w:rsidP="005C190D">
      <w:pPr>
        <w:numPr>
          <w:ilvl w:val="0"/>
          <w:numId w:val="2"/>
        </w:numPr>
        <w:spacing w:after="0" w:line="240" w:lineRule="auto"/>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
          <w:bCs/>
          <w:sz w:val="28"/>
          <w:szCs w:val="28"/>
          <w:lang w:val="de-AT" w:eastAsia="de-AT"/>
        </w:rPr>
        <w:t>trifft zu</w:t>
      </w:r>
    </w:p>
    <w:p w14:paraId="1488C961" w14:textId="77777777" w:rsidR="005C190D" w:rsidRPr="005C190D" w:rsidRDefault="005C190D" w:rsidP="005C190D">
      <w:pPr>
        <w:spacing w:after="0" w:line="240" w:lineRule="auto"/>
        <w:rPr>
          <w:rFonts w:ascii="Times New Roman" w:eastAsia="Times New Roman" w:hAnsi="Times New Roman" w:cs="Times New Roman"/>
          <w:bCs/>
          <w:sz w:val="28"/>
          <w:szCs w:val="28"/>
          <w:lang w:val="de-AT" w:eastAsia="de-AT"/>
        </w:rPr>
      </w:pPr>
    </w:p>
    <w:p w14:paraId="5EA25DBC" w14:textId="77777777" w:rsidR="005C190D" w:rsidRPr="005C190D" w:rsidRDefault="005C190D" w:rsidP="005C190D">
      <w:pPr>
        <w:spacing w:after="0" w:line="240" w:lineRule="auto"/>
        <w:jc w:val="both"/>
        <w:outlineLvl w:val="0"/>
        <w:rPr>
          <w:rFonts w:ascii="Times New Roman" w:eastAsia="Times New Roman" w:hAnsi="Times New Roman" w:cs="Times New Roman"/>
          <w:bCs/>
          <w:sz w:val="28"/>
          <w:szCs w:val="28"/>
          <w:u w:val="single"/>
          <w:lang w:val="de-AT" w:eastAsia="de-AT"/>
        </w:rPr>
      </w:pPr>
      <w:r w:rsidRPr="005C190D">
        <w:rPr>
          <w:rFonts w:ascii="Times New Roman" w:eastAsia="Times New Roman" w:hAnsi="Times New Roman" w:cs="Times New Roman"/>
          <w:bCs/>
          <w:sz w:val="28"/>
          <w:szCs w:val="28"/>
          <w:u w:val="single"/>
          <w:lang w:val="de-AT" w:eastAsia="de-AT"/>
        </w:rPr>
        <w:t>Beispiel:</w:t>
      </w:r>
    </w:p>
    <w:p w14:paraId="15F2EACA" w14:textId="77777777" w:rsidR="005C190D" w:rsidRPr="005C190D" w:rsidRDefault="005C190D" w:rsidP="005C190D">
      <w:pPr>
        <w:spacing w:after="0" w:line="240" w:lineRule="auto"/>
        <w:outlineLvl w:val="0"/>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 xml:space="preserve">„Es war mir </w:t>
      </w:r>
      <w:r w:rsidRPr="005C190D">
        <w:rPr>
          <w:rFonts w:ascii="Times New Roman" w:eastAsia="Times New Roman" w:hAnsi="Times New Roman" w:cs="Times New Roman"/>
          <w:sz w:val="28"/>
          <w:szCs w:val="28"/>
          <w:lang w:val="de-AT" w:eastAsia="de-AT"/>
        </w:rPr>
        <w:t xml:space="preserve">in meinem Erwachsenenleben </w:t>
      </w:r>
      <w:r w:rsidRPr="005C190D">
        <w:rPr>
          <w:rFonts w:ascii="Times New Roman" w:eastAsia="Times New Roman" w:hAnsi="Times New Roman" w:cs="Times New Roman"/>
          <w:b/>
          <w:sz w:val="28"/>
          <w:szCs w:val="28"/>
          <w:lang w:val="de-AT" w:eastAsia="de-AT"/>
        </w:rPr>
        <w:t>ein Anliegen,…</w:t>
      </w:r>
    </w:p>
    <w:p w14:paraId="2325F3AB"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…jüngeren Menschen aus meiner Kindheit zu erzählen.“</w:t>
      </w:r>
    </w:p>
    <w:p w14:paraId="0201A803"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14973A1C"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i/>
          <w:sz w:val="28"/>
          <w:szCs w:val="28"/>
          <w:lang w:val="de-AT" w:eastAsia="de-AT"/>
        </w:rPr>
        <w:t xml:space="preserve">Jüngere Menschen </w:t>
      </w:r>
      <w:proofErr w:type="gramStart"/>
      <w:r w:rsidRPr="005C190D">
        <w:rPr>
          <w:rFonts w:ascii="Times New Roman" w:eastAsia="Times New Roman" w:hAnsi="Times New Roman" w:cs="Times New Roman"/>
          <w:bCs/>
          <w:sz w:val="28"/>
          <w:szCs w:val="28"/>
          <w:lang w:val="de-AT" w:eastAsia="de-AT"/>
        </w:rPr>
        <w:t>bezieht</w:t>
      </w:r>
      <w:proofErr w:type="gramEnd"/>
      <w:r w:rsidRPr="005C190D">
        <w:rPr>
          <w:rFonts w:ascii="Times New Roman" w:eastAsia="Times New Roman" w:hAnsi="Times New Roman" w:cs="Times New Roman"/>
          <w:bCs/>
          <w:sz w:val="28"/>
          <w:szCs w:val="28"/>
          <w:lang w:val="de-AT" w:eastAsia="de-AT"/>
        </w:rPr>
        <w:t xml:space="preserve"> sich dabei auf nachfolgende Generationen, damit sind Personen gemeint, die mindestens 15-20 Jahre jünger sind als Sie.</w:t>
      </w:r>
    </w:p>
    <w:p w14:paraId="089CEE70"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0773F3E4" w14:textId="77777777" w:rsidR="005C190D" w:rsidRPr="005C190D" w:rsidRDefault="005C190D" w:rsidP="005C190D">
      <w:pPr>
        <w:numPr>
          <w:ilvl w:val="0"/>
          <w:numId w:val="1"/>
        </w:num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Wenn Sie beispielsweise das Gefühl haben, dass diese Aussage zutrifft, würden Sie „trifft zu“ angeben.</w:t>
      </w:r>
    </w:p>
    <w:p w14:paraId="066023F6" w14:textId="77777777" w:rsidR="005C190D" w:rsidRPr="005C190D" w:rsidRDefault="005C190D" w:rsidP="005C190D">
      <w:pPr>
        <w:numPr>
          <w:ilvl w:val="0"/>
          <w:numId w:val="1"/>
        </w:num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Wenn diese Aussage hingegen nicht zutrifft, würden Sie dementsprechend „trifft nicht zu“ angeben.</w:t>
      </w:r>
    </w:p>
    <w:p w14:paraId="31503556"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6D1AFB15"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r w:rsidRPr="005C190D">
        <w:rPr>
          <w:rFonts w:ascii="Times New Roman" w:eastAsia="Times New Roman" w:hAnsi="Times New Roman" w:cs="Times New Roman"/>
          <w:bCs/>
          <w:sz w:val="28"/>
          <w:szCs w:val="28"/>
          <w:lang w:val="de-AT" w:eastAsia="de-AT"/>
        </w:rPr>
        <w:t xml:space="preserve">Es kann sein, dass Sie manche Anliegen nur zeitweilig hatten oder sie in unterschiedlicher Stärke ausgeprägt waren. Versuchen Sie bitte immer so zu antworten, wie es Ihrer momentanen Lebensbilanz am </w:t>
      </w:r>
      <w:proofErr w:type="spellStart"/>
      <w:r w:rsidRPr="005C190D">
        <w:rPr>
          <w:rFonts w:ascii="Times New Roman" w:eastAsia="Times New Roman" w:hAnsi="Times New Roman" w:cs="Times New Roman"/>
          <w:bCs/>
          <w:sz w:val="28"/>
          <w:szCs w:val="28"/>
          <w:lang w:val="de-AT" w:eastAsia="de-AT"/>
        </w:rPr>
        <w:t>Besten</w:t>
      </w:r>
      <w:proofErr w:type="spellEnd"/>
      <w:r w:rsidRPr="005C190D">
        <w:rPr>
          <w:rFonts w:ascii="Times New Roman" w:eastAsia="Times New Roman" w:hAnsi="Times New Roman" w:cs="Times New Roman"/>
          <w:bCs/>
          <w:sz w:val="28"/>
          <w:szCs w:val="28"/>
          <w:lang w:val="de-AT" w:eastAsia="de-AT"/>
        </w:rPr>
        <w:t xml:space="preserve"> entspricht. Viele oder wenige Anliegen sind dabei kein Hinweis auf einen besseren oder schlechteren Menschen. Überlegen Sie deshalb auch nicht erst, welche Antwort vielleicht den „besten Eindruck“ machen könnte, sondern antworten Sie so, wie es für Sie persönlich am </w:t>
      </w:r>
      <w:proofErr w:type="spellStart"/>
      <w:r w:rsidRPr="005C190D">
        <w:rPr>
          <w:rFonts w:ascii="Times New Roman" w:eastAsia="Times New Roman" w:hAnsi="Times New Roman" w:cs="Times New Roman"/>
          <w:bCs/>
          <w:sz w:val="28"/>
          <w:szCs w:val="28"/>
          <w:lang w:val="de-AT" w:eastAsia="de-AT"/>
        </w:rPr>
        <w:t>Besten</w:t>
      </w:r>
      <w:proofErr w:type="spellEnd"/>
      <w:r w:rsidRPr="005C190D">
        <w:rPr>
          <w:rFonts w:ascii="Times New Roman" w:eastAsia="Times New Roman" w:hAnsi="Times New Roman" w:cs="Times New Roman"/>
          <w:bCs/>
          <w:sz w:val="28"/>
          <w:szCs w:val="28"/>
          <w:lang w:val="de-AT" w:eastAsia="de-AT"/>
        </w:rPr>
        <w:t xml:space="preserve"> zutrifft. </w:t>
      </w:r>
    </w:p>
    <w:p w14:paraId="3F1F4279" w14:textId="77777777" w:rsidR="005C190D" w:rsidRPr="005C190D" w:rsidRDefault="005C190D" w:rsidP="005C190D">
      <w:pPr>
        <w:spacing w:after="0" w:line="240" w:lineRule="auto"/>
        <w:jc w:val="both"/>
        <w:rPr>
          <w:rFonts w:ascii="Times New Roman" w:eastAsia="Times New Roman" w:hAnsi="Times New Roman" w:cs="Times New Roman"/>
          <w:bCs/>
          <w:sz w:val="28"/>
          <w:szCs w:val="28"/>
          <w:lang w:val="de-AT" w:eastAsia="de-AT"/>
        </w:rPr>
      </w:pPr>
    </w:p>
    <w:p w14:paraId="2D4600B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p w14:paraId="719711E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sectPr w:rsidR="005C190D" w:rsidRPr="005C190D">
          <w:footerReference w:type="even" r:id="rId12"/>
          <w:footerReference w:type="default" r:id="rId13"/>
          <w:pgSz w:w="11906" w:h="16838"/>
          <w:pgMar w:top="1417" w:right="1417"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492"/>
        <w:gridCol w:w="823"/>
        <w:gridCol w:w="823"/>
        <w:gridCol w:w="792"/>
        <w:gridCol w:w="792"/>
      </w:tblGrid>
      <w:tr w:rsidR="005C190D" w:rsidRPr="005C190D" w14:paraId="78CD1D91" w14:textId="77777777" w:rsidTr="00365B12">
        <w:tc>
          <w:tcPr>
            <w:tcW w:w="0" w:type="auto"/>
            <w:tcBorders>
              <w:top w:val="single" w:sz="4" w:space="0" w:color="auto"/>
              <w:left w:val="single" w:sz="4" w:space="0" w:color="auto"/>
              <w:bottom w:val="single" w:sz="4" w:space="0" w:color="auto"/>
              <w:right w:val="nil"/>
            </w:tcBorders>
          </w:tcPr>
          <w:p w14:paraId="4B968A1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5492" w:type="dxa"/>
            <w:tcBorders>
              <w:top w:val="single" w:sz="4" w:space="0" w:color="auto"/>
              <w:left w:val="nil"/>
              <w:bottom w:val="single" w:sz="4" w:space="0" w:color="auto"/>
              <w:right w:val="single" w:sz="4" w:space="0" w:color="auto"/>
            </w:tcBorders>
          </w:tcPr>
          <w:p w14:paraId="693C2643" w14:textId="77777777" w:rsidR="005C190D" w:rsidRPr="005C190D" w:rsidRDefault="005C190D" w:rsidP="005C190D">
            <w:pPr>
              <w:spacing w:after="0" w:line="240" w:lineRule="auto"/>
              <w:rPr>
                <w:rFonts w:ascii="Times New Roman" w:eastAsia="Times New Roman" w:hAnsi="Times New Roman" w:cs="Times New Roman"/>
                <w:b/>
                <w:sz w:val="28"/>
                <w:szCs w:val="28"/>
                <w:lang w:val="de-AT" w:eastAsia="de-AT"/>
              </w:rPr>
            </w:pPr>
          </w:p>
          <w:p w14:paraId="4394C1F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b/>
                <w:sz w:val="28"/>
                <w:szCs w:val="28"/>
                <w:lang w:val="de-AT" w:eastAsia="de-AT"/>
              </w:rPr>
              <w:t>Es war mir</w:t>
            </w:r>
          </w:p>
          <w:p w14:paraId="3CE2E51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b/>
                <w:sz w:val="28"/>
                <w:szCs w:val="28"/>
                <w:lang w:val="de-AT" w:eastAsia="de-AT"/>
              </w:rPr>
              <w:t>ein Anliegen,…</w:t>
            </w:r>
            <w:r w:rsidRPr="005C190D">
              <w:rPr>
                <w:rFonts w:ascii="Times New Roman" w:eastAsia="Times New Roman" w:hAnsi="Times New Roman" w:cs="Times New Roman"/>
                <w:sz w:val="28"/>
                <w:szCs w:val="28"/>
                <w:lang w:val="de-AT" w:eastAsia="de-AT"/>
              </w:rPr>
              <w:t xml:space="preserve"> </w:t>
            </w:r>
          </w:p>
        </w:tc>
        <w:tc>
          <w:tcPr>
            <w:tcW w:w="823" w:type="dxa"/>
            <w:shd w:val="clear" w:color="auto" w:fill="CCCCCC"/>
            <w:vAlign w:val="center"/>
          </w:tcPr>
          <w:p w14:paraId="677BAFEB"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0F18C149"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nicht zu</w:t>
            </w:r>
          </w:p>
        </w:tc>
        <w:tc>
          <w:tcPr>
            <w:tcW w:w="0" w:type="auto"/>
            <w:shd w:val="clear" w:color="auto" w:fill="CCCCCC"/>
            <w:vAlign w:val="center"/>
          </w:tcPr>
          <w:p w14:paraId="43BBCB1C"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166BD6DA"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eher</w:t>
            </w:r>
          </w:p>
          <w:p w14:paraId="421E2F54"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nicht</w:t>
            </w:r>
          </w:p>
          <w:p w14:paraId="1B0A83F5"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c>
          <w:tcPr>
            <w:tcW w:w="0" w:type="auto"/>
            <w:shd w:val="clear" w:color="auto" w:fill="CCCCCC"/>
            <w:vAlign w:val="center"/>
          </w:tcPr>
          <w:p w14:paraId="7D750AB1"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0E282D74"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eher</w:t>
            </w:r>
          </w:p>
          <w:p w14:paraId="36646613"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c>
          <w:tcPr>
            <w:tcW w:w="0" w:type="auto"/>
            <w:shd w:val="clear" w:color="auto" w:fill="CCCCCC"/>
            <w:vAlign w:val="center"/>
          </w:tcPr>
          <w:p w14:paraId="44ACC3D0"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32E0E565"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r>
      <w:tr w:rsidR="005C190D" w:rsidRPr="005C190D" w14:paraId="3E3D60F8" w14:textId="77777777" w:rsidTr="00365B12">
        <w:tc>
          <w:tcPr>
            <w:tcW w:w="0" w:type="auto"/>
          </w:tcPr>
          <w:p w14:paraId="6FF4479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w:t>
            </w:r>
          </w:p>
        </w:tc>
        <w:tc>
          <w:tcPr>
            <w:tcW w:w="5492" w:type="dxa"/>
          </w:tcPr>
          <w:p w14:paraId="096C9A06"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…meine Erfahrungen an Jüngere weiterzugeben.</w:t>
            </w:r>
          </w:p>
          <w:p w14:paraId="265D8404"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6C9E4AE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FAC0AF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62C414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AD0FB1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116EE8D" w14:textId="77777777" w:rsidTr="00365B12">
        <w:tc>
          <w:tcPr>
            <w:tcW w:w="0" w:type="auto"/>
          </w:tcPr>
          <w:p w14:paraId="53BDEC2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w:t>
            </w:r>
          </w:p>
        </w:tc>
        <w:tc>
          <w:tcPr>
            <w:tcW w:w="5492" w:type="dxa"/>
          </w:tcPr>
          <w:p w14:paraId="381A4B4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…mich politisch zu engagieren.</w:t>
            </w:r>
          </w:p>
          <w:p w14:paraId="63C6767F"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4FBCDD9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B8D186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EEE3CF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4A60B9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4DC5F8B1" w14:textId="77777777" w:rsidTr="00365B12">
        <w:tc>
          <w:tcPr>
            <w:tcW w:w="0" w:type="auto"/>
          </w:tcPr>
          <w:p w14:paraId="77CA837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3.</w:t>
            </w:r>
          </w:p>
        </w:tc>
        <w:tc>
          <w:tcPr>
            <w:tcW w:w="5492" w:type="dxa"/>
          </w:tcPr>
          <w:p w14:paraId="2F2364A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…übermäßigen Müll zu vermeiden.</w:t>
            </w:r>
          </w:p>
          <w:p w14:paraId="7BD9E389"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70FB02C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8A7018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9F2ABE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DB898A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249F8128" w14:textId="77777777" w:rsidTr="00365B12">
        <w:tc>
          <w:tcPr>
            <w:tcW w:w="0" w:type="auto"/>
          </w:tcPr>
          <w:p w14:paraId="3EE281F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4.</w:t>
            </w:r>
          </w:p>
        </w:tc>
        <w:tc>
          <w:tcPr>
            <w:tcW w:w="5492" w:type="dxa"/>
          </w:tcPr>
          <w:p w14:paraId="12A05DD0"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…soziale Einrichtungen zu unterstützen.</w:t>
            </w:r>
          </w:p>
          <w:p w14:paraId="2D3BA4D1"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642EBED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05D156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E0BDB1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7E0581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41CE1B7E" w14:textId="77777777" w:rsidTr="00365B12">
        <w:tc>
          <w:tcPr>
            <w:tcW w:w="0" w:type="auto"/>
          </w:tcPr>
          <w:p w14:paraId="162AB47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5.</w:t>
            </w:r>
          </w:p>
        </w:tc>
        <w:tc>
          <w:tcPr>
            <w:tcW w:w="5492" w:type="dxa"/>
          </w:tcPr>
          <w:p w14:paraId="7F5A50BB"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beizubringen, wie man bestimmte Spiele spielt.</w:t>
            </w:r>
          </w:p>
          <w:p w14:paraId="46D820C7"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6C6E3C1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C0461B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F24E8F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60A3CE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742CC4D1" w14:textId="77777777" w:rsidTr="00365B12">
        <w:tc>
          <w:tcPr>
            <w:tcW w:w="0" w:type="auto"/>
          </w:tcPr>
          <w:p w14:paraId="1B017A8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6.</w:t>
            </w:r>
          </w:p>
        </w:tc>
        <w:tc>
          <w:tcPr>
            <w:tcW w:w="5492" w:type="dxa"/>
          </w:tcPr>
          <w:p w14:paraId="22C57684"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Menschen kulturelle Werte zu vermitteln.</w:t>
            </w:r>
          </w:p>
          <w:p w14:paraId="0C605CA7"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67CF3D1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466C38B"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4568637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0BCC05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0050B5AE" w14:textId="77777777" w:rsidTr="00365B12">
        <w:tc>
          <w:tcPr>
            <w:tcW w:w="0" w:type="auto"/>
          </w:tcPr>
          <w:p w14:paraId="74876AA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7.</w:t>
            </w:r>
          </w:p>
        </w:tc>
        <w:tc>
          <w:tcPr>
            <w:tcW w:w="5492" w:type="dxa"/>
          </w:tcPr>
          <w:p w14:paraId="0A12812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 Menschen zu fördern.</w:t>
            </w:r>
          </w:p>
          <w:p w14:paraId="02F06BFD"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5C6B87B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441C01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973DA1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C82C87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04F85C43" w14:textId="77777777" w:rsidTr="00365B12">
        <w:tc>
          <w:tcPr>
            <w:tcW w:w="0" w:type="auto"/>
          </w:tcPr>
          <w:p w14:paraId="335675C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8.</w:t>
            </w:r>
          </w:p>
        </w:tc>
        <w:tc>
          <w:tcPr>
            <w:tcW w:w="5492" w:type="dxa"/>
          </w:tcPr>
          <w:p w14:paraId="16F13B86"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…für jüngere Menschen zu sorgen.</w:t>
            </w:r>
          </w:p>
          <w:p w14:paraId="3F853894"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74D868B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D373F3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B80833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4C376A5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9309B2B" w14:textId="77777777" w:rsidTr="00365B12">
        <w:tc>
          <w:tcPr>
            <w:tcW w:w="0" w:type="auto"/>
          </w:tcPr>
          <w:p w14:paraId="46F82E1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9.</w:t>
            </w:r>
          </w:p>
        </w:tc>
        <w:tc>
          <w:tcPr>
            <w:tcW w:w="5492" w:type="dxa"/>
          </w:tcPr>
          <w:p w14:paraId="3A0CE13A"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…mit Jüngeren über die Weiterentwicklung der Menschheit zu reden.</w:t>
            </w:r>
          </w:p>
          <w:p w14:paraId="1B2942BE"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18F2303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E317D5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BA30D2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93CB67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4DA36798" w14:textId="77777777" w:rsidTr="00365B12">
        <w:tc>
          <w:tcPr>
            <w:tcW w:w="0" w:type="auto"/>
          </w:tcPr>
          <w:p w14:paraId="38BD935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10.</w:t>
            </w:r>
          </w:p>
        </w:tc>
        <w:tc>
          <w:tcPr>
            <w:tcW w:w="5492" w:type="dxa"/>
          </w:tcPr>
          <w:p w14:paraId="5BCA5ED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 xml:space="preserve">…jüngere Menschen zu führen. </w:t>
            </w:r>
          </w:p>
          <w:p w14:paraId="7DA4A5E8"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307DACA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054F70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696A80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4CB818F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E68208F" w14:textId="77777777" w:rsidTr="00365B12">
        <w:tc>
          <w:tcPr>
            <w:tcW w:w="0" w:type="auto"/>
          </w:tcPr>
          <w:p w14:paraId="10CA093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11.</w:t>
            </w:r>
          </w:p>
        </w:tc>
        <w:tc>
          <w:tcPr>
            <w:tcW w:w="5492" w:type="dxa"/>
          </w:tcPr>
          <w:p w14:paraId="31D03209"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weiterzugeben, wie man mit bestimmten Materialien arbeitet.</w:t>
            </w:r>
          </w:p>
          <w:p w14:paraId="1B1C5FCF"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2A94483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5A237E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B48347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C10DFD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7C2E1AA6" w14:textId="77777777" w:rsidTr="00365B12">
        <w:tc>
          <w:tcPr>
            <w:tcW w:w="0" w:type="auto"/>
          </w:tcPr>
          <w:p w14:paraId="5BB5E58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12.</w:t>
            </w:r>
          </w:p>
        </w:tc>
        <w:tc>
          <w:tcPr>
            <w:tcW w:w="5492" w:type="dxa"/>
          </w:tcPr>
          <w:p w14:paraId="6C33C5EF"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Menschen soziale Werte (z.B. Hilfsbereitschaft) zu vermitteln.</w:t>
            </w:r>
          </w:p>
          <w:p w14:paraId="193D43C2"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5E5D2C8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782736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29275B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7BA968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AC23E18" w14:textId="77777777" w:rsidTr="00365B12">
        <w:tc>
          <w:tcPr>
            <w:tcW w:w="0" w:type="auto"/>
          </w:tcPr>
          <w:p w14:paraId="0FC14F7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13.</w:t>
            </w:r>
          </w:p>
        </w:tc>
        <w:tc>
          <w:tcPr>
            <w:tcW w:w="5492" w:type="dxa"/>
          </w:tcPr>
          <w:p w14:paraId="06113C34" w14:textId="77777777" w:rsidR="005C190D" w:rsidRPr="005C190D" w:rsidRDefault="005C190D" w:rsidP="005C190D">
            <w:pPr>
              <w:spacing w:after="0" w:line="240" w:lineRule="auto"/>
              <w:ind w:left="334" w:hanging="33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 zu lehren, bestimmte Dinge zu reparieren.</w:t>
            </w:r>
          </w:p>
          <w:p w14:paraId="5E3F596D"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3F568FD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6D87AB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9E8183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7F4F0B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6F2EDE71" w14:textId="77777777" w:rsidTr="00365B12">
        <w:tc>
          <w:tcPr>
            <w:tcW w:w="0" w:type="auto"/>
          </w:tcPr>
          <w:p w14:paraId="68D4F45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14.</w:t>
            </w:r>
          </w:p>
        </w:tc>
        <w:tc>
          <w:tcPr>
            <w:tcW w:w="5492" w:type="dxa"/>
          </w:tcPr>
          <w:p w14:paraId="4CAF5ED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…umweltbewusst zu leben.</w:t>
            </w:r>
          </w:p>
          <w:p w14:paraId="7ED71E45" w14:textId="77777777" w:rsidR="005C190D" w:rsidRPr="005C190D" w:rsidRDefault="005C190D" w:rsidP="005C190D">
            <w:pPr>
              <w:spacing w:after="0" w:line="120" w:lineRule="auto"/>
              <w:ind w:left="204" w:hanging="181"/>
              <w:rPr>
                <w:rFonts w:ascii="Times New Roman" w:eastAsia="Times New Roman" w:hAnsi="Times New Roman" w:cs="Times New Roman"/>
                <w:sz w:val="28"/>
                <w:szCs w:val="28"/>
                <w:lang w:val="de-AT" w:eastAsia="de-AT"/>
              </w:rPr>
            </w:pPr>
          </w:p>
        </w:tc>
        <w:tc>
          <w:tcPr>
            <w:tcW w:w="823" w:type="dxa"/>
          </w:tcPr>
          <w:p w14:paraId="1DB1430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465A7C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AE272A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C54759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C75EA18" w14:textId="77777777" w:rsidTr="00365B12">
        <w:tc>
          <w:tcPr>
            <w:tcW w:w="0" w:type="auto"/>
          </w:tcPr>
          <w:p w14:paraId="741879A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15.</w:t>
            </w:r>
          </w:p>
        </w:tc>
        <w:tc>
          <w:tcPr>
            <w:tcW w:w="5492" w:type="dxa"/>
          </w:tcPr>
          <w:p w14:paraId="6A00DFF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…ein Vorbild für Jüngere zu sein.</w:t>
            </w:r>
          </w:p>
          <w:p w14:paraId="3E9C6217"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106BED0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770721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4FD4D82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3764D0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2B9D4E26" w14:textId="77777777" w:rsidTr="00365B12">
        <w:tc>
          <w:tcPr>
            <w:tcW w:w="0" w:type="auto"/>
          </w:tcPr>
          <w:p w14:paraId="32A291C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16.</w:t>
            </w:r>
          </w:p>
        </w:tc>
        <w:tc>
          <w:tcPr>
            <w:tcW w:w="5492" w:type="dxa"/>
          </w:tcPr>
          <w:p w14:paraId="21BF7130"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…Werke zu schaffen, die für nachfolgende Generationen eine Bereicherung darstellen. (z.B. Bücher schreiben, Bilder malen).</w:t>
            </w:r>
          </w:p>
          <w:p w14:paraId="4865F582"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0A88697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E431A5B"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F56CEE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204C567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BFA238D" w14:textId="77777777" w:rsidTr="00365B12">
        <w:tc>
          <w:tcPr>
            <w:tcW w:w="0" w:type="auto"/>
          </w:tcPr>
          <w:p w14:paraId="4CCBCF8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17.</w:t>
            </w:r>
          </w:p>
        </w:tc>
        <w:tc>
          <w:tcPr>
            <w:tcW w:w="5492" w:type="dxa"/>
          </w:tcPr>
          <w:p w14:paraId="41E4A7E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…Wissen an Jüngere weiterzugeben.</w:t>
            </w:r>
          </w:p>
          <w:p w14:paraId="7C0A6EE1"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374CBAC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5A5521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24BC76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02D7BFB"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2BE6D4DC" w14:textId="77777777" w:rsidTr="00365B12">
        <w:tc>
          <w:tcPr>
            <w:tcW w:w="0" w:type="auto"/>
          </w:tcPr>
          <w:p w14:paraId="2632C12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18.</w:t>
            </w:r>
          </w:p>
        </w:tc>
        <w:tc>
          <w:tcPr>
            <w:tcW w:w="5492" w:type="dxa"/>
          </w:tcPr>
          <w:p w14:paraId="0427A77E"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 xml:space="preserve">…nachfolgenden Generationen eine </w:t>
            </w:r>
          </w:p>
          <w:p w14:paraId="00514F77" w14:textId="77777777" w:rsidR="005C190D" w:rsidRPr="005C190D" w:rsidRDefault="005C190D" w:rsidP="005C190D">
            <w:pPr>
              <w:spacing w:after="0" w:line="240" w:lineRule="auto"/>
              <w:ind w:left="204" w:hanging="180"/>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 xml:space="preserve">    intakte Umwelt zu hinterlassen.</w:t>
            </w:r>
          </w:p>
          <w:p w14:paraId="4A622EAB"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33A536E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439246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F36320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D29E94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bl>
    <w:p w14:paraId="5180B8C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sectPr w:rsidR="005C190D" w:rsidRPr="005C190D">
          <w:pgSz w:w="11906" w:h="16838"/>
          <w:pgMar w:top="1417" w:right="1417"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490"/>
        <w:gridCol w:w="823"/>
        <w:gridCol w:w="823"/>
        <w:gridCol w:w="792"/>
        <w:gridCol w:w="792"/>
      </w:tblGrid>
      <w:tr w:rsidR="005C190D" w:rsidRPr="005C190D" w14:paraId="52DC9465" w14:textId="77777777" w:rsidTr="00365B12">
        <w:tc>
          <w:tcPr>
            <w:tcW w:w="0" w:type="auto"/>
            <w:tcBorders>
              <w:top w:val="single" w:sz="4" w:space="0" w:color="auto"/>
              <w:left w:val="single" w:sz="4" w:space="0" w:color="auto"/>
              <w:bottom w:val="single" w:sz="4" w:space="0" w:color="auto"/>
              <w:right w:val="nil"/>
            </w:tcBorders>
          </w:tcPr>
          <w:p w14:paraId="523CFD8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5492" w:type="dxa"/>
            <w:tcBorders>
              <w:top w:val="single" w:sz="4" w:space="0" w:color="auto"/>
              <w:left w:val="nil"/>
              <w:bottom w:val="single" w:sz="4" w:space="0" w:color="auto"/>
              <w:right w:val="single" w:sz="4" w:space="0" w:color="auto"/>
            </w:tcBorders>
          </w:tcPr>
          <w:p w14:paraId="08D8464C" w14:textId="77777777" w:rsidR="005C190D" w:rsidRPr="005C190D" w:rsidRDefault="005C190D" w:rsidP="005C190D">
            <w:pPr>
              <w:spacing w:after="0" w:line="240" w:lineRule="auto"/>
              <w:rPr>
                <w:rFonts w:ascii="Times New Roman" w:eastAsia="Times New Roman" w:hAnsi="Times New Roman" w:cs="Times New Roman"/>
                <w:b/>
                <w:sz w:val="28"/>
                <w:szCs w:val="28"/>
                <w:lang w:val="de-AT" w:eastAsia="de-AT"/>
              </w:rPr>
            </w:pPr>
          </w:p>
          <w:p w14:paraId="6C0D81F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b/>
                <w:sz w:val="28"/>
                <w:szCs w:val="28"/>
                <w:lang w:val="de-AT" w:eastAsia="de-AT"/>
              </w:rPr>
              <w:t>Es war mir</w:t>
            </w:r>
          </w:p>
          <w:p w14:paraId="5D3EB41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b/>
                <w:sz w:val="28"/>
                <w:szCs w:val="28"/>
                <w:lang w:val="de-AT" w:eastAsia="de-AT"/>
              </w:rPr>
              <w:t>ein Anliegen,…</w:t>
            </w:r>
            <w:r w:rsidRPr="005C190D">
              <w:rPr>
                <w:rFonts w:ascii="Times New Roman" w:eastAsia="Times New Roman" w:hAnsi="Times New Roman" w:cs="Times New Roman"/>
                <w:sz w:val="28"/>
                <w:szCs w:val="28"/>
                <w:lang w:val="de-AT" w:eastAsia="de-AT"/>
              </w:rPr>
              <w:t xml:space="preserve"> </w:t>
            </w:r>
          </w:p>
        </w:tc>
        <w:tc>
          <w:tcPr>
            <w:tcW w:w="823" w:type="dxa"/>
            <w:shd w:val="clear" w:color="auto" w:fill="CCCCCC"/>
            <w:vAlign w:val="center"/>
          </w:tcPr>
          <w:p w14:paraId="498FE9BD"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3106DC84"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nicht zu</w:t>
            </w:r>
          </w:p>
        </w:tc>
        <w:tc>
          <w:tcPr>
            <w:tcW w:w="0" w:type="auto"/>
            <w:shd w:val="clear" w:color="auto" w:fill="CCCCCC"/>
            <w:vAlign w:val="center"/>
          </w:tcPr>
          <w:p w14:paraId="6F467A29"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7DC9584C"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eher</w:t>
            </w:r>
          </w:p>
          <w:p w14:paraId="304D60E8"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nicht</w:t>
            </w:r>
          </w:p>
          <w:p w14:paraId="238B8384"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c>
          <w:tcPr>
            <w:tcW w:w="0" w:type="auto"/>
            <w:shd w:val="clear" w:color="auto" w:fill="CCCCCC"/>
            <w:vAlign w:val="center"/>
          </w:tcPr>
          <w:p w14:paraId="3A41339F"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72663E57"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eher</w:t>
            </w:r>
          </w:p>
          <w:p w14:paraId="577278CE"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c>
          <w:tcPr>
            <w:tcW w:w="0" w:type="auto"/>
            <w:shd w:val="clear" w:color="auto" w:fill="CCCCCC"/>
            <w:vAlign w:val="center"/>
          </w:tcPr>
          <w:p w14:paraId="5D915193"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trifft</w:t>
            </w:r>
          </w:p>
          <w:p w14:paraId="2AF34CF8" w14:textId="77777777" w:rsidR="005C190D" w:rsidRPr="005C190D" w:rsidRDefault="005C190D" w:rsidP="005C190D">
            <w:pPr>
              <w:spacing w:after="0" w:line="240" w:lineRule="auto"/>
              <w:jc w:val="center"/>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zu</w:t>
            </w:r>
          </w:p>
        </w:tc>
      </w:tr>
      <w:tr w:rsidR="005C190D" w:rsidRPr="005C190D" w14:paraId="63F8DF24" w14:textId="77777777" w:rsidTr="00365B12">
        <w:tc>
          <w:tcPr>
            <w:tcW w:w="0" w:type="auto"/>
            <w:tcBorders>
              <w:bottom w:val="single" w:sz="4" w:space="0" w:color="auto"/>
            </w:tcBorders>
          </w:tcPr>
          <w:p w14:paraId="7335B96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19.</w:t>
            </w:r>
          </w:p>
        </w:tc>
        <w:tc>
          <w:tcPr>
            <w:tcW w:w="5492" w:type="dxa"/>
            <w:tcBorders>
              <w:bottom w:val="single" w:sz="4" w:space="0" w:color="auto"/>
            </w:tcBorders>
          </w:tcPr>
          <w:p w14:paraId="6F16DF5D" w14:textId="77777777" w:rsidR="005C190D" w:rsidRPr="005C190D" w:rsidRDefault="005C190D" w:rsidP="005C190D">
            <w:pPr>
              <w:spacing w:after="0" w:line="240" w:lineRule="auto"/>
              <w:ind w:left="334" w:hanging="33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Menschen zu helfen, sich zu entwickeln.</w:t>
            </w:r>
          </w:p>
          <w:p w14:paraId="5B83D41E"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6B6D5AF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D46936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792F8E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C632E6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249E28D9" w14:textId="77777777" w:rsidTr="00365B12">
        <w:tc>
          <w:tcPr>
            <w:tcW w:w="0" w:type="auto"/>
          </w:tcPr>
          <w:p w14:paraId="5D95563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20.</w:t>
            </w:r>
          </w:p>
        </w:tc>
        <w:tc>
          <w:tcPr>
            <w:tcW w:w="5492" w:type="dxa"/>
          </w:tcPr>
          <w:p w14:paraId="4519A2FF"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…positive Veränderungen für nachfolgende Generationen in der Gesellschaft zu bewirken.</w:t>
            </w:r>
          </w:p>
          <w:p w14:paraId="038EE5C2"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1C11042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3D8A98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9ED633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303D20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91B7BA8" w14:textId="77777777" w:rsidTr="00365B12">
        <w:tc>
          <w:tcPr>
            <w:tcW w:w="0" w:type="auto"/>
          </w:tcPr>
          <w:p w14:paraId="6291C46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21.</w:t>
            </w:r>
          </w:p>
        </w:tc>
        <w:tc>
          <w:tcPr>
            <w:tcW w:w="5492" w:type="dxa"/>
          </w:tcPr>
          <w:p w14:paraId="0D298143"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…kulturelle Einrichtungen zu unterstützen (Museen, Konzerthäuser, Bibliotheken etc.).</w:t>
            </w:r>
          </w:p>
          <w:p w14:paraId="0C509DE4"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0BC5F04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43A05D7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A2F61F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6CF487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4E8F1565" w14:textId="77777777" w:rsidTr="00365B12">
        <w:tc>
          <w:tcPr>
            <w:tcW w:w="0" w:type="auto"/>
          </w:tcPr>
          <w:p w14:paraId="0E63BCF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22.</w:t>
            </w:r>
          </w:p>
        </w:tc>
        <w:tc>
          <w:tcPr>
            <w:tcW w:w="5492" w:type="dxa"/>
          </w:tcPr>
          <w:p w14:paraId="2356116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…Tiere zu schützen.</w:t>
            </w:r>
          </w:p>
          <w:p w14:paraId="37E64794"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1854C43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6F86ED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3BFEC9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4E349B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018502CB" w14:textId="77777777" w:rsidTr="00365B12">
        <w:tc>
          <w:tcPr>
            <w:tcW w:w="0" w:type="auto"/>
          </w:tcPr>
          <w:p w14:paraId="6234948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23.</w:t>
            </w:r>
          </w:p>
        </w:tc>
        <w:tc>
          <w:tcPr>
            <w:tcW w:w="5492" w:type="dxa"/>
          </w:tcPr>
          <w:p w14:paraId="16334B9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…Fertigkeiten an Jüngere weiterzugeben.</w:t>
            </w:r>
          </w:p>
          <w:p w14:paraId="48E801C6"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0798F6E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245AE7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6424F24"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8E2D7F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3FFD98E7" w14:textId="77777777" w:rsidTr="00365B12">
        <w:tc>
          <w:tcPr>
            <w:tcW w:w="0" w:type="auto"/>
          </w:tcPr>
          <w:p w14:paraId="66C8DF3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24.</w:t>
            </w:r>
          </w:p>
        </w:tc>
        <w:tc>
          <w:tcPr>
            <w:tcW w:w="5492" w:type="dxa"/>
          </w:tcPr>
          <w:p w14:paraId="43282709"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...mit Energien (z.B. Strom, Benzin) sparsam umzugehen.</w:t>
            </w:r>
          </w:p>
          <w:p w14:paraId="766E5258"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0159DE2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FAC2C1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B24A22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76EC80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24D9EEF0" w14:textId="77777777" w:rsidTr="00365B12">
        <w:tc>
          <w:tcPr>
            <w:tcW w:w="0" w:type="auto"/>
          </w:tcPr>
          <w:p w14:paraId="7EDFAB4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25.</w:t>
            </w:r>
          </w:p>
        </w:tc>
        <w:tc>
          <w:tcPr>
            <w:tcW w:w="5492" w:type="dxa"/>
          </w:tcPr>
          <w:p w14:paraId="65B9FEE8" w14:textId="77777777" w:rsidR="005C190D" w:rsidRPr="005C190D" w:rsidRDefault="005C190D" w:rsidP="005C190D">
            <w:pPr>
              <w:spacing w:after="0" w:line="240" w:lineRule="auto"/>
              <w:ind w:left="334" w:hanging="33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…Jüngeren zu zeigen, wie man mit Geld           umgeht.</w:t>
            </w:r>
          </w:p>
          <w:p w14:paraId="2B74F4C2"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40DE6E3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0375FF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7687538"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D65C8E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79336C6D" w14:textId="77777777" w:rsidTr="00365B12">
        <w:tc>
          <w:tcPr>
            <w:tcW w:w="0" w:type="auto"/>
          </w:tcPr>
          <w:p w14:paraId="57B02190"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26.</w:t>
            </w:r>
          </w:p>
        </w:tc>
        <w:tc>
          <w:tcPr>
            <w:tcW w:w="5492" w:type="dxa"/>
          </w:tcPr>
          <w:p w14:paraId="1B0469E1" w14:textId="77777777" w:rsidR="005C190D" w:rsidRPr="005C190D" w:rsidRDefault="005C190D" w:rsidP="005C190D">
            <w:pPr>
              <w:spacing w:after="0" w:line="240" w:lineRule="auto"/>
              <w:ind w:left="334" w:hanging="33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…Nahrung aus biologischer Landwirtschaft zu kaufen.</w:t>
            </w:r>
          </w:p>
          <w:p w14:paraId="135EAB0B" w14:textId="77777777" w:rsidR="005C190D" w:rsidRPr="005C190D" w:rsidRDefault="005C190D" w:rsidP="005C190D">
            <w:pPr>
              <w:spacing w:after="0" w:line="120" w:lineRule="auto"/>
              <w:rPr>
                <w:rFonts w:ascii="Times New Roman" w:eastAsia="Times New Roman" w:hAnsi="Times New Roman" w:cs="Times New Roman"/>
                <w:sz w:val="28"/>
                <w:szCs w:val="28"/>
                <w:lang w:val="de-AT" w:eastAsia="de-AT"/>
              </w:rPr>
            </w:pPr>
          </w:p>
        </w:tc>
        <w:tc>
          <w:tcPr>
            <w:tcW w:w="823" w:type="dxa"/>
          </w:tcPr>
          <w:p w14:paraId="31D4715B" w14:textId="77777777" w:rsidR="005C190D" w:rsidRPr="005C190D" w:rsidRDefault="005C190D" w:rsidP="005C190D">
            <w:pPr>
              <w:spacing w:after="0" w:line="240" w:lineRule="auto"/>
              <w:rPr>
                <w:rFonts w:ascii="Times New Roman" w:eastAsia="Times New Roman" w:hAnsi="Times New Roman" w:cs="Times New Roman"/>
                <w:sz w:val="24"/>
                <w:szCs w:val="24"/>
                <w:lang w:val="de-AT" w:eastAsia="de-AT"/>
              </w:rPr>
            </w:pPr>
          </w:p>
        </w:tc>
        <w:tc>
          <w:tcPr>
            <w:tcW w:w="0" w:type="auto"/>
          </w:tcPr>
          <w:p w14:paraId="3E0D77EA" w14:textId="77777777" w:rsidR="005C190D" w:rsidRPr="005C190D" w:rsidRDefault="005C190D" w:rsidP="005C190D">
            <w:pPr>
              <w:spacing w:after="0" w:line="240" w:lineRule="auto"/>
              <w:rPr>
                <w:rFonts w:ascii="Times New Roman" w:eastAsia="Times New Roman" w:hAnsi="Times New Roman" w:cs="Times New Roman"/>
                <w:sz w:val="24"/>
                <w:szCs w:val="24"/>
                <w:lang w:val="de-AT" w:eastAsia="de-AT"/>
              </w:rPr>
            </w:pPr>
          </w:p>
        </w:tc>
        <w:tc>
          <w:tcPr>
            <w:tcW w:w="0" w:type="auto"/>
          </w:tcPr>
          <w:p w14:paraId="25BE2D44" w14:textId="77777777" w:rsidR="005C190D" w:rsidRPr="005C190D" w:rsidRDefault="005C190D" w:rsidP="005C190D">
            <w:pPr>
              <w:spacing w:after="0" w:line="240" w:lineRule="auto"/>
              <w:rPr>
                <w:rFonts w:ascii="Times New Roman" w:eastAsia="Times New Roman" w:hAnsi="Times New Roman" w:cs="Times New Roman"/>
                <w:sz w:val="24"/>
                <w:szCs w:val="24"/>
                <w:lang w:val="de-AT" w:eastAsia="de-AT"/>
              </w:rPr>
            </w:pPr>
          </w:p>
        </w:tc>
        <w:tc>
          <w:tcPr>
            <w:tcW w:w="0" w:type="auto"/>
          </w:tcPr>
          <w:p w14:paraId="0BDB5AB4" w14:textId="77777777" w:rsidR="005C190D" w:rsidRPr="005C190D" w:rsidRDefault="005C190D" w:rsidP="005C190D">
            <w:pPr>
              <w:spacing w:after="0" w:line="240" w:lineRule="auto"/>
              <w:rPr>
                <w:rFonts w:ascii="Times New Roman" w:eastAsia="Times New Roman" w:hAnsi="Times New Roman" w:cs="Times New Roman"/>
                <w:sz w:val="24"/>
                <w:szCs w:val="24"/>
                <w:lang w:val="de-AT" w:eastAsia="de-AT"/>
              </w:rPr>
            </w:pPr>
          </w:p>
        </w:tc>
      </w:tr>
      <w:tr w:rsidR="005C190D" w:rsidRPr="005C190D" w14:paraId="78385084" w14:textId="77777777" w:rsidTr="00365B12">
        <w:tc>
          <w:tcPr>
            <w:tcW w:w="0" w:type="auto"/>
          </w:tcPr>
          <w:p w14:paraId="44D384E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27.</w:t>
            </w:r>
          </w:p>
        </w:tc>
        <w:tc>
          <w:tcPr>
            <w:tcW w:w="5492" w:type="dxa"/>
          </w:tcPr>
          <w:p w14:paraId="019ECD78" w14:textId="77777777" w:rsidR="005C190D" w:rsidRPr="005C190D" w:rsidRDefault="005C190D" w:rsidP="005C190D">
            <w:pPr>
              <w:spacing w:after="0" w:line="240" w:lineRule="auto"/>
              <w:ind w:left="334" w:hanging="33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…Jüngere zu lehren, mit technischen Geräten umzugehen.</w:t>
            </w:r>
          </w:p>
          <w:p w14:paraId="443D1A82"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772EC39E"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8137A42"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E462B89"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650126B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1BB1CED6" w14:textId="77777777" w:rsidTr="00365B12">
        <w:tc>
          <w:tcPr>
            <w:tcW w:w="0" w:type="auto"/>
          </w:tcPr>
          <w:p w14:paraId="2375BDB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28.</w:t>
            </w:r>
          </w:p>
        </w:tc>
        <w:tc>
          <w:tcPr>
            <w:tcW w:w="5492" w:type="dxa"/>
          </w:tcPr>
          <w:p w14:paraId="76FB95DA"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…politische Werte weiterzugeben (z.B. mit Jüngeren über die Bedeutung der Wahlbeteiligung zu reden).</w:t>
            </w:r>
          </w:p>
          <w:p w14:paraId="2CB0C8E1"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15171CC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2B8E61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7A60300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5720ADA1"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r w:rsidR="005C190D" w:rsidRPr="005C190D" w14:paraId="519DB062" w14:textId="77777777" w:rsidTr="00365B12">
        <w:tc>
          <w:tcPr>
            <w:tcW w:w="0" w:type="auto"/>
          </w:tcPr>
          <w:p w14:paraId="0F5896F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29.</w:t>
            </w:r>
          </w:p>
        </w:tc>
        <w:tc>
          <w:tcPr>
            <w:tcW w:w="5492" w:type="dxa"/>
          </w:tcPr>
          <w:p w14:paraId="54A3AC63" w14:textId="77777777" w:rsidR="005C190D" w:rsidRPr="005C190D" w:rsidRDefault="005C190D" w:rsidP="005C190D">
            <w:pPr>
              <w:spacing w:after="0" w:line="240" w:lineRule="auto"/>
              <w:ind w:left="204" w:hanging="204"/>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…Verantwortung für jüngere Menschen zu übernehmen.</w:t>
            </w:r>
          </w:p>
          <w:p w14:paraId="26193014" w14:textId="77777777" w:rsidR="005C190D" w:rsidRPr="005C190D" w:rsidRDefault="005C190D" w:rsidP="005C190D">
            <w:pPr>
              <w:spacing w:after="0" w:line="120" w:lineRule="auto"/>
              <w:ind w:left="204" w:hanging="204"/>
              <w:rPr>
                <w:rFonts w:ascii="Times New Roman" w:eastAsia="Times New Roman" w:hAnsi="Times New Roman" w:cs="Times New Roman"/>
                <w:sz w:val="28"/>
                <w:szCs w:val="28"/>
                <w:lang w:val="de-AT" w:eastAsia="de-AT"/>
              </w:rPr>
            </w:pPr>
          </w:p>
        </w:tc>
        <w:tc>
          <w:tcPr>
            <w:tcW w:w="823" w:type="dxa"/>
          </w:tcPr>
          <w:p w14:paraId="2F56282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174E9B63"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3DABE22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c>
          <w:tcPr>
            <w:tcW w:w="0" w:type="auto"/>
          </w:tcPr>
          <w:p w14:paraId="0610E7EA"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tc>
      </w:tr>
    </w:tbl>
    <w:p w14:paraId="2984782B" w14:textId="77777777" w:rsidR="005C190D" w:rsidRPr="005C190D" w:rsidRDefault="005C190D" w:rsidP="005C190D">
      <w:pPr>
        <w:spacing w:after="0" w:line="240" w:lineRule="auto"/>
        <w:rPr>
          <w:rFonts w:ascii="Times New Roman" w:eastAsia="Times New Roman" w:hAnsi="Times New Roman" w:cs="Times New Roman"/>
          <w:b/>
          <w:sz w:val="28"/>
          <w:szCs w:val="28"/>
          <w:lang w:val="de-AT" w:eastAsia="de-AT"/>
        </w:rPr>
      </w:pPr>
    </w:p>
    <w:p w14:paraId="5A02D7EB" w14:textId="77777777" w:rsidR="005C190D" w:rsidRPr="005C190D" w:rsidRDefault="005C190D" w:rsidP="005C190D">
      <w:pPr>
        <w:spacing w:after="0" w:line="240" w:lineRule="auto"/>
        <w:jc w:val="both"/>
        <w:rPr>
          <w:rFonts w:ascii="Times New Roman" w:eastAsia="Times New Roman" w:hAnsi="Times New Roman" w:cs="Times New Roman"/>
          <w:b/>
          <w:sz w:val="28"/>
          <w:szCs w:val="28"/>
          <w:lang w:val="de-AT" w:eastAsia="de-AT"/>
        </w:rPr>
      </w:pPr>
      <w:r w:rsidRPr="005C190D">
        <w:rPr>
          <w:rFonts w:ascii="Times New Roman" w:eastAsia="Times New Roman" w:hAnsi="Times New Roman" w:cs="Times New Roman"/>
          <w:b/>
          <w:sz w:val="28"/>
          <w:szCs w:val="28"/>
          <w:lang w:val="de-AT" w:eastAsia="de-AT"/>
        </w:rPr>
        <w:t>Gibt es noch andere Dinge, die Ihnen in Ihrem Leben in Bezug auf nachfolgende Generationen ein Anliegen waren:</w:t>
      </w:r>
    </w:p>
    <w:p w14:paraId="3A224B7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p w14:paraId="50B58F5C"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t>
      </w:r>
    </w:p>
    <w:p w14:paraId="60499DAD"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p w14:paraId="0332ED36"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t>
      </w:r>
    </w:p>
    <w:p w14:paraId="53C2F1A7"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p w14:paraId="78BD86FB"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t>
      </w:r>
    </w:p>
    <w:p w14:paraId="19F050EF"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p>
    <w:p w14:paraId="335D9D25" w14:textId="77777777" w:rsidR="005C190D" w:rsidRPr="005C190D" w:rsidRDefault="005C190D" w:rsidP="005C190D">
      <w:pPr>
        <w:spacing w:after="0" w:line="240" w:lineRule="auto"/>
        <w:rPr>
          <w:rFonts w:ascii="Times New Roman" w:eastAsia="Times New Roman" w:hAnsi="Times New Roman" w:cs="Times New Roman"/>
          <w:sz w:val="28"/>
          <w:szCs w:val="28"/>
          <w:lang w:val="de-AT" w:eastAsia="de-AT"/>
        </w:rPr>
      </w:pPr>
      <w:r w:rsidRPr="005C190D">
        <w:rPr>
          <w:rFonts w:ascii="Times New Roman" w:eastAsia="Times New Roman" w:hAnsi="Times New Roman" w:cs="Times New Roman"/>
          <w:sz w:val="28"/>
          <w:szCs w:val="28"/>
          <w:lang w:val="de-AT" w:eastAsia="de-AT"/>
        </w:rPr>
        <w:t>…………………………………………………………………………………….</w:t>
      </w:r>
    </w:p>
    <w:p w14:paraId="2163807F" w14:textId="77777777" w:rsidR="00E06313" w:rsidRDefault="00C7543C">
      <w:pPr>
        <w:rPr>
          <w:rFonts w:ascii="Arial" w:hAnsi="Arial" w:cs="Arial"/>
          <w:b/>
          <w:color w:val="808080" w:themeColor="background1" w:themeShade="80"/>
          <w:sz w:val="20"/>
        </w:rPr>
        <w:sectPr w:rsidR="00E06313" w:rsidSect="009E1B11">
          <w:footerReference w:type="default" r:id="rId14"/>
          <w:pgSz w:w="11906" w:h="16838"/>
          <w:pgMar w:top="1134" w:right="1418" w:bottom="397" w:left="1418" w:header="708" w:footer="708" w:gutter="0"/>
          <w:cols w:space="708"/>
          <w:docGrid w:linePitch="360"/>
        </w:sectPr>
      </w:pPr>
      <w:bookmarkStart w:id="0" w:name="_GoBack"/>
      <w:bookmarkEnd w:id="0"/>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footerReference w:type="default" r:id="rId15"/>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2E55C1" w:rsidRDefault="002E55C1" w:rsidP="003538DA">
      <w:pPr>
        <w:spacing w:after="0" w:line="240" w:lineRule="auto"/>
      </w:pPr>
      <w:r>
        <w:separator/>
      </w:r>
    </w:p>
  </w:endnote>
  <w:endnote w:type="continuationSeparator" w:id="0">
    <w:p w14:paraId="781A8C1B" w14:textId="77777777" w:rsidR="002E55C1" w:rsidRDefault="002E55C1"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6EB9" w14:textId="0D350B32" w:rsidR="002E55C1" w:rsidRPr="002E55C1" w:rsidRDefault="002E55C1" w:rsidP="002E55C1">
    <w:pPr>
      <w:tabs>
        <w:tab w:val="center" w:pos="4536"/>
        <w:tab w:val="right" w:pos="9072"/>
      </w:tabs>
      <w:spacing w:after="0" w:line="240" w:lineRule="auto"/>
      <w:ind w:right="360"/>
      <w:rPr>
        <w:rFonts w:ascii="Times New Roman" w:eastAsia="Times New Roman" w:hAnsi="Times New Roman" w:cs="Times New Roman"/>
        <w:sz w:val="24"/>
        <w:szCs w:val="24"/>
        <w:lang w:val="de-AT" w:eastAsia="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5063" w14:textId="77777777" w:rsidR="005C190D" w:rsidRDefault="005C190D" w:rsidP="00125B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B2A56E" w14:textId="77777777" w:rsidR="005C190D" w:rsidRDefault="005C190D" w:rsidP="005C0C4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A21B" w14:textId="77777777" w:rsidR="005C190D" w:rsidRDefault="005C190D" w:rsidP="00B778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C5FA340" w14:textId="77777777" w:rsidR="005C190D" w:rsidRDefault="005C190D" w:rsidP="00125BBE">
    <w:pPr>
      <w:pStyle w:val="Fuzeile"/>
      <w:ind w:right="360"/>
    </w:pPr>
    <w:r>
      <w:t xml:space="preserve">© </w:t>
    </w:r>
    <w:proofErr w:type="spellStart"/>
    <w:r>
      <w:t>Schoklitsch</w:t>
    </w:r>
    <w:proofErr w:type="spellEnd"/>
    <w:r>
      <w:t>, A. (2007)</w:t>
    </w:r>
    <w:r>
      <w:tab/>
      <w:t>Bitte umblättern!</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2924" w14:textId="77777777" w:rsidR="002E55C1" w:rsidRPr="002E55C1" w:rsidRDefault="002E55C1" w:rsidP="002E55C1">
    <w:pPr>
      <w:tabs>
        <w:tab w:val="center" w:pos="4536"/>
        <w:tab w:val="right" w:pos="9072"/>
      </w:tabs>
      <w:spacing w:after="0" w:line="240" w:lineRule="auto"/>
      <w:ind w:right="360"/>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xml:space="preserve">© </w:t>
    </w:r>
    <w:proofErr w:type="spellStart"/>
    <w:r>
      <w:rPr>
        <w:rFonts w:ascii="Times New Roman" w:eastAsia="Times New Roman" w:hAnsi="Times New Roman" w:cs="Times New Roman"/>
        <w:sz w:val="24"/>
        <w:szCs w:val="24"/>
        <w:lang w:val="de-AT" w:eastAsia="de-AT"/>
      </w:rPr>
      <w:t>Schoklitsch</w:t>
    </w:r>
    <w:proofErr w:type="spellEnd"/>
    <w:r>
      <w:rPr>
        <w:rFonts w:ascii="Times New Roman" w:eastAsia="Times New Roman" w:hAnsi="Times New Roman" w:cs="Times New Roman"/>
        <w:sz w:val="24"/>
        <w:szCs w:val="24"/>
        <w:lang w:val="de-AT" w:eastAsia="de-AT"/>
      </w:rPr>
      <w:t>, A. (2007)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037DD" w14:textId="77777777" w:rsidR="002E55C1" w:rsidRPr="009A7938" w:rsidRDefault="002E55C1" w:rsidP="002E55C1">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1A1B2F18" wp14:editId="1FEA5BE6">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700C11FE" w14:textId="77777777" w:rsidR="002E55C1" w:rsidRPr="00C7543C" w:rsidRDefault="002E55C1" w:rsidP="002E55C1">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2E55C1" w:rsidRDefault="002E55C1" w:rsidP="003538DA">
      <w:pPr>
        <w:spacing w:after="0" w:line="240" w:lineRule="auto"/>
      </w:pPr>
      <w:r>
        <w:separator/>
      </w:r>
    </w:p>
  </w:footnote>
  <w:footnote w:type="continuationSeparator" w:id="0">
    <w:p w14:paraId="506023A4" w14:textId="77777777" w:rsidR="002E55C1" w:rsidRDefault="002E55C1" w:rsidP="00353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527C"/>
    <w:multiLevelType w:val="hybridMultilevel"/>
    <w:tmpl w:val="74A42EA0"/>
    <w:lvl w:ilvl="0" w:tplc="0C070001">
      <w:start w:val="1"/>
      <w:numFmt w:val="bullet"/>
      <w:lvlText w:val=""/>
      <w:lvlJc w:val="left"/>
      <w:pPr>
        <w:tabs>
          <w:tab w:val="num" w:pos="3552"/>
        </w:tabs>
        <w:ind w:left="3552" w:hanging="360"/>
      </w:pPr>
      <w:rPr>
        <w:rFonts w:ascii="Symbol" w:hAnsi="Symbol" w:hint="default"/>
      </w:rPr>
    </w:lvl>
    <w:lvl w:ilvl="1" w:tplc="0C070003" w:tentative="1">
      <w:start w:val="1"/>
      <w:numFmt w:val="bullet"/>
      <w:lvlText w:val="o"/>
      <w:lvlJc w:val="left"/>
      <w:pPr>
        <w:tabs>
          <w:tab w:val="num" w:pos="4272"/>
        </w:tabs>
        <w:ind w:left="4272" w:hanging="360"/>
      </w:pPr>
      <w:rPr>
        <w:rFonts w:ascii="Courier New" w:hAnsi="Courier New" w:cs="Courier New" w:hint="default"/>
      </w:rPr>
    </w:lvl>
    <w:lvl w:ilvl="2" w:tplc="0C070005" w:tentative="1">
      <w:start w:val="1"/>
      <w:numFmt w:val="bullet"/>
      <w:lvlText w:val=""/>
      <w:lvlJc w:val="left"/>
      <w:pPr>
        <w:tabs>
          <w:tab w:val="num" w:pos="4992"/>
        </w:tabs>
        <w:ind w:left="4992" w:hanging="360"/>
      </w:pPr>
      <w:rPr>
        <w:rFonts w:ascii="Wingdings" w:hAnsi="Wingdings" w:hint="default"/>
      </w:rPr>
    </w:lvl>
    <w:lvl w:ilvl="3" w:tplc="0C070001" w:tentative="1">
      <w:start w:val="1"/>
      <w:numFmt w:val="bullet"/>
      <w:lvlText w:val=""/>
      <w:lvlJc w:val="left"/>
      <w:pPr>
        <w:tabs>
          <w:tab w:val="num" w:pos="5712"/>
        </w:tabs>
        <w:ind w:left="5712" w:hanging="360"/>
      </w:pPr>
      <w:rPr>
        <w:rFonts w:ascii="Symbol" w:hAnsi="Symbol" w:hint="default"/>
      </w:rPr>
    </w:lvl>
    <w:lvl w:ilvl="4" w:tplc="0C070003" w:tentative="1">
      <w:start w:val="1"/>
      <w:numFmt w:val="bullet"/>
      <w:lvlText w:val="o"/>
      <w:lvlJc w:val="left"/>
      <w:pPr>
        <w:tabs>
          <w:tab w:val="num" w:pos="6432"/>
        </w:tabs>
        <w:ind w:left="6432" w:hanging="360"/>
      </w:pPr>
      <w:rPr>
        <w:rFonts w:ascii="Courier New" w:hAnsi="Courier New" w:cs="Courier New" w:hint="default"/>
      </w:rPr>
    </w:lvl>
    <w:lvl w:ilvl="5" w:tplc="0C070005" w:tentative="1">
      <w:start w:val="1"/>
      <w:numFmt w:val="bullet"/>
      <w:lvlText w:val=""/>
      <w:lvlJc w:val="left"/>
      <w:pPr>
        <w:tabs>
          <w:tab w:val="num" w:pos="7152"/>
        </w:tabs>
        <w:ind w:left="7152" w:hanging="360"/>
      </w:pPr>
      <w:rPr>
        <w:rFonts w:ascii="Wingdings" w:hAnsi="Wingdings" w:hint="default"/>
      </w:rPr>
    </w:lvl>
    <w:lvl w:ilvl="6" w:tplc="0C070001" w:tentative="1">
      <w:start w:val="1"/>
      <w:numFmt w:val="bullet"/>
      <w:lvlText w:val=""/>
      <w:lvlJc w:val="left"/>
      <w:pPr>
        <w:tabs>
          <w:tab w:val="num" w:pos="7872"/>
        </w:tabs>
        <w:ind w:left="7872" w:hanging="360"/>
      </w:pPr>
      <w:rPr>
        <w:rFonts w:ascii="Symbol" w:hAnsi="Symbol" w:hint="default"/>
      </w:rPr>
    </w:lvl>
    <w:lvl w:ilvl="7" w:tplc="0C070003" w:tentative="1">
      <w:start w:val="1"/>
      <w:numFmt w:val="bullet"/>
      <w:lvlText w:val="o"/>
      <w:lvlJc w:val="left"/>
      <w:pPr>
        <w:tabs>
          <w:tab w:val="num" w:pos="8592"/>
        </w:tabs>
        <w:ind w:left="8592" w:hanging="360"/>
      </w:pPr>
      <w:rPr>
        <w:rFonts w:ascii="Courier New" w:hAnsi="Courier New" w:cs="Courier New" w:hint="default"/>
      </w:rPr>
    </w:lvl>
    <w:lvl w:ilvl="8" w:tplc="0C070005" w:tentative="1">
      <w:start w:val="1"/>
      <w:numFmt w:val="bullet"/>
      <w:lvlText w:val=""/>
      <w:lvlJc w:val="left"/>
      <w:pPr>
        <w:tabs>
          <w:tab w:val="num" w:pos="9312"/>
        </w:tabs>
        <w:ind w:left="9312" w:hanging="360"/>
      </w:pPr>
      <w:rPr>
        <w:rFonts w:ascii="Wingdings" w:hAnsi="Wingdings" w:hint="default"/>
      </w:rPr>
    </w:lvl>
  </w:abstractNum>
  <w:abstractNum w:abstractNumId="1">
    <w:nsid w:val="68B82D9F"/>
    <w:multiLevelType w:val="hybridMultilevel"/>
    <w:tmpl w:val="B80AF9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229D0"/>
    <w:rsid w:val="0026580C"/>
    <w:rsid w:val="002E55C1"/>
    <w:rsid w:val="003274A9"/>
    <w:rsid w:val="003538DA"/>
    <w:rsid w:val="00372F33"/>
    <w:rsid w:val="00415BEA"/>
    <w:rsid w:val="00427CC7"/>
    <w:rsid w:val="0048259C"/>
    <w:rsid w:val="005541E0"/>
    <w:rsid w:val="005C190D"/>
    <w:rsid w:val="005E3471"/>
    <w:rsid w:val="0060054E"/>
    <w:rsid w:val="006131DC"/>
    <w:rsid w:val="00614314"/>
    <w:rsid w:val="00671C6F"/>
    <w:rsid w:val="006F6A1D"/>
    <w:rsid w:val="00710A31"/>
    <w:rsid w:val="0072502B"/>
    <w:rsid w:val="007314A2"/>
    <w:rsid w:val="00761570"/>
    <w:rsid w:val="007A1966"/>
    <w:rsid w:val="007F5C38"/>
    <w:rsid w:val="008233A5"/>
    <w:rsid w:val="0083281E"/>
    <w:rsid w:val="00853A90"/>
    <w:rsid w:val="008F5E30"/>
    <w:rsid w:val="009000CD"/>
    <w:rsid w:val="009D28FC"/>
    <w:rsid w:val="009D30B3"/>
    <w:rsid w:val="009E1B11"/>
    <w:rsid w:val="009F0CE6"/>
    <w:rsid w:val="00BF3C32"/>
    <w:rsid w:val="00C5617E"/>
    <w:rsid w:val="00C7543C"/>
    <w:rsid w:val="00CD6EF9"/>
    <w:rsid w:val="00CE5617"/>
    <w:rsid w:val="00D02796"/>
    <w:rsid w:val="00D36706"/>
    <w:rsid w:val="00D37954"/>
    <w:rsid w:val="00D42E6D"/>
    <w:rsid w:val="00D9410C"/>
    <w:rsid w:val="00DA171C"/>
    <w:rsid w:val="00E06313"/>
    <w:rsid w:val="00F2709E"/>
    <w:rsid w:val="00F75D3B"/>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25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59C"/>
  </w:style>
  <w:style w:type="paragraph" w:styleId="Fuzeile">
    <w:name w:val="footer"/>
    <w:basedOn w:val="Standard"/>
    <w:link w:val="FuzeileZchn"/>
    <w:uiPriority w:val="99"/>
    <w:unhideWhenUsed/>
    <w:rsid w:val="004825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59C"/>
  </w:style>
  <w:style w:type="character" w:styleId="Seitenzahl">
    <w:name w:val="page number"/>
    <w:basedOn w:val="Absatz-Standardschriftart"/>
    <w:rsid w:val="005C1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25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59C"/>
  </w:style>
  <w:style w:type="paragraph" w:styleId="Fuzeile">
    <w:name w:val="footer"/>
    <w:basedOn w:val="Standard"/>
    <w:link w:val="FuzeileZchn"/>
    <w:uiPriority w:val="99"/>
    <w:unhideWhenUsed/>
    <w:rsid w:val="004825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59C"/>
  </w:style>
  <w:style w:type="character" w:styleId="Seitenzahl">
    <w:name w:val="page number"/>
    <w:basedOn w:val="Absatz-Standardschriftart"/>
    <w:rsid w:val="005C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zpid.de/Testarchi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1043-5515-40B5-AD74-AE9FF62F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CB509EFB.dotm</Template>
  <TotalTime>0</TotalTime>
  <Pages>5</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2016-03-07T11:23:00Z</dcterms:created>
  <dcterms:modified xsi:type="dcterms:W3CDTF">2016-03-07T11:23:00Z</dcterms:modified>
</cp:coreProperties>
</file>